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38A31AF3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EA360A">
              <w:rPr>
                <w:b/>
                <w:sz w:val="26"/>
                <w:szCs w:val="26"/>
              </w:rPr>
              <w:t>126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3225F33C" w:rsidR="00B46C25" w:rsidRPr="00364696" w:rsidRDefault="00EA360A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2276563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E0C05A2" w14:textId="77777777" w:rsidR="00EA2EF8" w:rsidRPr="00FA5FA8" w:rsidRDefault="00EA2EF8" w:rsidP="00EA2EF8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0E40F00C" w14:textId="4F471E01" w:rsidR="00EA2EF8" w:rsidRPr="00004529" w:rsidRDefault="00EA2EF8" w:rsidP="00EA2EF8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арматуры к СИП (</w:t>
      </w:r>
      <w:r w:rsidR="00EA360A" w:rsidRPr="00EA360A">
        <w:rPr>
          <w:b/>
          <w:sz w:val="26"/>
          <w:szCs w:val="26"/>
        </w:rPr>
        <w:t>Крюк опорный ТЕХ 29</w:t>
      </w:r>
      <w:r>
        <w:rPr>
          <w:b/>
          <w:sz w:val="26"/>
          <w:szCs w:val="26"/>
        </w:rPr>
        <w:t>)</w:t>
      </w:r>
      <w:r w:rsidRPr="00A57AE8">
        <w:rPr>
          <w:b/>
          <w:sz w:val="26"/>
          <w:szCs w:val="26"/>
        </w:rPr>
        <w:t xml:space="preserve">.  Лот № </w:t>
      </w:r>
      <w:r w:rsidRPr="00A57AE8">
        <w:rPr>
          <w:b/>
          <w:sz w:val="26"/>
          <w:szCs w:val="26"/>
          <w:u w:val="single"/>
        </w:rPr>
        <w:t>20</w:t>
      </w:r>
      <w:r>
        <w:rPr>
          <w:b/>
          <w:sz w:val="26"/>
          <w:szCs w:val="26"/>
          <w:u w:val="single"/>
        </w:rPr>
        <w:t>2В</w:t>
      </w:r>
    </w:p>
    <w:p w14:paraId="6C45A7D1" w14:textId="77777777" w:rsidR="00EA2EF8" w:rsidRDefault="00EA2EF8" w:rsidP="00EA2EF8">
      <w:pPr>
        <w:ind w:firstLine="0"/>
        <w:jc w:val="center"/>
        <w:rPr>
          <w:sz w:val="24"/>
          <w:szCs w:val="24"/>
        </w:rPr>
      </w:pPr>
    </w:p>
    <w:p w14:paraId="4743E440" w14:textId="77777777" w:rsidR="00EA2EF8" w:rsidRPr="004D4E32" w:rsidRDefault="00EA2EF8" w:rsidP="00EA2EF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29857AD" w14:textId="77777777" w:rsidR="00EA2EF8" w:rsidRPr="00101DD6" w:rsidRDefault="00EA2EF8" w:rsidP="00EA2EF8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796834F4" w14:textId="77777777" w:rsidR="00EA2EF8" w:rsidRPr="007B6CB8" w:rsidRDefault="00EA2EF8" w:rsidP="00EA2EF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EA2EF8" w:rsidRPr="00265BDD" w14:paraId="54A47ADB" w14:textId="77777777" w:rsidTr="00FB07D3">
        <w:tc>
          <w:tcPr>
            <w:tcW w:w="3652" w:type="dxa"/>
            <w:shd w:val="clear" w:color="auto" w:fill="auto"/>
          </w:tcPr>
          <w:p w14:paraId="2DC45BD1" w14:textId="77777777" w:rsidR="00EA2EF8" w:rsidRPr="00265BDD" w:rsidRDefault="00EA2EF8" w:rsidP="00FB07D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1033F69" w14:textId="77777777" w:rsidR="00EA2EF8" w:rsidRPr="00265BDD" w:rsidRDefault="00EA2EF8" w:rsidP="00FB07D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EA2EF8" w:rsidRPr="00265BDD" w14:paraId="368DFF9C" w14:textId="77777777" w:rsidTr="00364696">
        <w:tc>
          <w:tcPr>
            <w:tcW w:w="3652" w:type="dxa"/>
            <w:shd w:val="clear" w:color="auto" w:fill="auto"/>
            <w:vAlign w:val="center"/>
          </w:tcPr>
          <w:p w14:paraId="450A09FC" w14:textId="34C39C12" w:rsidR="00EA2EF8" w:rsidRPr="00275760" w:rsidRDefault="00EA360A" w:rsidP="00364696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EA360A">
              <w:t>Крюк опорный ТЕХ 29</w:t>
            </w:r>
          </w:p>
        </w:tc>
        <w:tc>
          <w:tcPr>
            <w:tcW w:w="6252" w:type="dxa"/>
            <w:shd w:val="clear" w:color="auto" w:fill="auto"/>
          </w:tcPr>
          <w:p w14:paraId="0D0F890E" w14:textId="77777777" w:rsidR="003C1107" w:rsidRPr="003C1107" w:rsidRDefault="003C1107" w:rsidP="003C1107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3C1107">
              <w:rPr>
                <w:szCs w:val="19"/>
                <w:shd w:val="clear" w:color="auto" w:fill="FFFFFF"/>
              </w:rPr>
              <w:t>Назначение:</w:t>
            </w:r>
          </w:p>
          <w:p w14:paraId="2809A8DE" w14:textId="77777777" w:rsidR="003C1107" w:rsidRPr="003C1107" w:rsidRDefault="003C1107" w:rsidP="003C1107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3C1107">
              <w:rPr>
                <w:szCs w:val="19"/>
                <w:shd w:val="clear" w:color="auto" w:fill="FFFFFF"/>
              </w:rPr>
              <w:t>-  для крепления к металлическим и железобетонным опорам, имеет дополнительное отверстие для присоединения проводника заземления и удлиненную форму крюка;</w:t>
            </w:r>
          </w:p>
          <w:p w14:paraId="15A00AC4" w14:textId="77777777" w:rsidR="003C1107" w:rsidRPr="003C1107" w:rsidRDefault="003C1107" w:rsidP="003C1107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3C1107">
              <w:rPr>
                <w:szCs w:val="19"/>
                <w:shd w:val="clear" w:color="auto" w:fill="FFFFFF"/>
              </w:rPr>
              <w:t>Масса – 710 г.;</w:t>
            </w:r>
          </w:p>
          <w:p w14:paraId="37C9CAEF" w14:textId="7456C215" w:rsidR="003C1107" w:rsidRPr="003C1107" w:rsidRDefault="003C1107" w:rsidP="003C1107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3C1107">
              <w:rPr>
                <w:szCs w:val="19"/>
                <w:shd w:val="clear" w:color="auto" w:fill="FFFFFF"/>
              </w:rPr>
              <w:t>Максимальная разрушающая нагрузка - 17.8 кН;</w:t>
            </w:r>
          </w:p>
          <w:p w14:paraId="537B0279" w14:textId="77777777" w:rsidR="003C1107" w:rsidRPr="003C1107" w:rsidRDefault="003C1107" w:rsidP="003C1107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3C1107">
              <w:rPr>
                <w:szCs w:val="19"/>
                <w:shd w:val="clear" w:color="auto" w:fill="FFFFFF"/>
              </w:rPr>
              <w:t xml:space="preserve">Особенности: </w:t>
            </w:r>
          </w:p>
          <w:p w14:paraId="643DEBDA" w14:textId="311AB905" w:rsidR="00EA2EF8" w:rsidRPr="00026B21" w:rsidRDefault="003C1107" w:rsidP="003C1107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C1107">
              <w:rPr>
                <w:szCs w:val="19"/>
                <w:shd w:val="clear" w:color="auto" w:fill="FFFFFF"/>
              </w:rPr>
              <w:t>- монтаж производится при помощи бандажной ленты и скреп;</w:t>
            </w:r>
          </w:p>
        </w:tc>
      </w:tr>
    </w:tbl>
    <w:p w14:paraId="0093CF5B" w14:textId="77777777" w:rsidR="00EA2EF8" w:rsidRDefault="00EA2EF8" w:rsidP="00EA2EF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18674B4" w14:textId="77777777" w:rsidR="00EA2EF8" w:rsidRPr="004D4E32" w:rsidRDefault="00EA2EF8" w:rsidP="00EA2EF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34.01-2.2-004-2015 «Арматура для воздушных линий электропередачи с самонесущими изолированными проводами напряжением до 1 кВ</w:t>
      </w:r>
      <w:r w:rsidR="00A61AF4" w:rsidRPr="00606A89">
        <w:rPr>
          <w:sz w:val="24"/>
          <w:szCs w:val="24"/>
        </w:rPr>
        <w:t>. Ответвительная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34.01-2.2-006-2015 «Арматура для воздушных линий электропередачи с самонесущими изолированными проводами напряжением до 1 кВ</w:t>
      </w:r>
      <w:r w:rsidR="002A13EB" w:rsidRPr="00606A89">
        <w:rPr>
          <w:sz w:val="24"/>
          <w:szCs w:val="24"/>
        </w:rPr>
        <w:t>.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>м до 1 кВ</w:t>
      </w:r>
      <w:r w:rsidRPr="00606A89">
        <w:rPr>
          <w:sz w:val="24"/>
          <w:szCs w:val="24"/>
        </w:rPr>
        <w:t>.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34.01-2.2-003-2015 «Арматура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2.8 </w:t>
      </w:r>
      <w:r w:rsidRPr="00606A89">
        <w:rPr>
          <w:bCs/>
          <w:szCs w:val="24"/>
        </w:rPr>
        <w:t xml:space="preserve">Для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5AF809A0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</w:t>
      </w:r>
      <w:r w:rsidR="00AC1F5E">
        <w:rPr>
          <w:sz w:val="24"/>
          <w:szCs w:val="24"/>
        </w:rPr>
        <w:t>пространяться не менее чем на 60</w:t>
      </w:r>
      <w:bookmarkStart w:id="0" w:name="_GoBack"/>
      <w:bookmarkEnd w:id="0"/>
      <w:r w:rsidRPr="00606A89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обозначение типа арматуры к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к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568D19" w14:textId="77777777" w:rsidR="0014588E" w:rsidRDefault="0014588E">
      <w:r>
        <w:separator/>
      </w:r>
    </w:p>
  </w:endnote>
  <w:endnote w:type="continuationSeparator" w:id="0">
    <w:p w14:paraId="6D95B3BD" w14:textId="77777777" w:rsidR="0014588E" w:rsidRDefault="00145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DDD97D" w14:textId="77777777" w:rsidR="0014588E" w:rsidRDefault="0014588E">
      <w:r>
        <w:separator/>
      </w:r>
    </w:p>
  </w:footnote>
  <w:footnote w:type="continuationSeparator" w:id="0">
    <w:p w14:paraId="43C55379" w14:textId="77777777" w:rsidR="0014588E" w:rsidRDefault="001458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FE1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7B5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01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588E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05B0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61C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2064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64696"/>
    <w:rsid w:val="003658F3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107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2067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28D8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5A9C"/>
    <w:rsid w:val="006C6014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11A5"/>
    <w:rsid w:val="007224B5"/>
    <w:rsid w:val="00724050"/>
    <w:rsid w:val="0072570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7DE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07B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1101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41EC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6CC"/>
    <w:rsid w:val="009F1E96"/>
    <w:rsid w:val="009F233B"/>
    <w:rsid w:val="009F3FFE"/>
    <w:rsid w:val="009F4485"/>
    <w:rsid w:val="009F6F23"/>
    <w:rsid w:val="009F782A"/>
    <w:rsid w:val="00A0048E"/>
    <w:rsid w:val="00A00C51"/>
    <w:rsid w:val="00A00EAB"/>
    <w:rsid w:val="00A01110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1F5E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07BB1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0B69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0723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56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56713"/>
    <w:rsid w:val="00C601CC"/>
    <w:rsid w:val="00C608E4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693A"/>
    <w:rsid w:val="00CD7961"/>
    <w:rsid w:val="00CD7C0C"/>
    <w:rsid w:val="00CD7F57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FF0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A96"/>
    <w:rsid w:val="00D61ED8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4F1C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86C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2EF8"/>
    <w:rsid w:val="00EA301A"/>
    <w:rsid w:val="00EA360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1FE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518"/>
    <w:rsid w:val="00F66FC0"/>
    <w:rsid w:val="00F67068"/>
    <w:rsid w:val="00F673A1"/>
    <w:rsid w:val="00F7015C"/>
    <w:rsid w:val="00F70F9B"/>
    <w:rsid w:val="00F72462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A46"/>
    <w:rsid w:val="00FC32A7"/>
    <w:rsid w:val="00FC4F6E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87F9971-DD25-4BA9-9AC3-919DDE9B2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1418</Words>
  <Characters>8088</Characters>
  <Application>Microsoft Office Word</Application>
  <DocSecurity>0</DocSecurity>
  <Lines>67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9488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7</cp:revision>
  <cp:lastPrinted>2010-09-30T14:29:00Z</cp:lastPrinted>
  <dcterms:created xsi:type="dcterms:W3CDTF">2019-10-08T10:09:00Z</dcterms:created>
  <dcterms:modified xsi:type="dcterms:W3CDTF">2019-10-22T05:33:00Z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